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31AA" w14:textId="77777777" w:rsidR="00CA00BB" w:rsidRPr="00000AA7" w:rsidRDefault="00CA00BB" w:rsidP="00CA00BB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bookmarkStart w:id="0" w:name="_Hlk1486028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AA2F31" wp14:editId="59E1514D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1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6115A" w14:textId="77777777" w:rsidR="00CA00BB" w:rsidRPr="00751A7B" w:rsidRDefault="00CA00BB" w:rsidP="00CA00BB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33F8E365" wp14:editId="6E386D29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69A46988" w14:textId="77777777" w:rsidR="00CA00BB" w:rsidRPr="00751A7B" w:rsidRDefault="00CA00BB" w:rsidP="00CA00BB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63717D51" w14:textId="77777777" w:rsidR="00CA00BB" w:rsidRPr="00AA7697" w:rsidRDefault="00CA00BB" w:rsidP="00CA00BB">
      <w:pPr>
        <w:rPr>
          <w:rFonts w:ascii="Calibri" w:hAnsi="Calibri" w:cs="Calibri"/>
          <w:b/>
        </w:rPr>
      </w:pPr>
    </w:p>
    <w:p w14:paraId="13E17E05" w14:textId="77777777" w:rsidR="00CA00BB" w:rsidRPr="00AA7697" w:rsidRDefault="00CA00BB" w:rsidP="00CA00BB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4CAC4761" w14:textId="77777777" w:rsidR="00CA00BB" w:rsidRPr="00AA7697" w:rsidRDefault="00CA00BB" w:rsidP="00CA00BB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083B2B9C" w14:textId="77777777" w:rsidR="00CA00BB" w:rsidRPr="00AA7697" w:rsidRDefault="00CA00BB" w:rsidP="00CA00BB">
      <w:pPr>
        <w:rPr>
          <w:rFonts w:ascii="Calibri" w:hAnsi="Calibri" w:cs="Calibri"/>
          <w:b/>
        </w:rPr>
      </w:pPr>
    </w:p>
    <w:p w14:paraId="6104AB34" w14:textId="77777777" w:rsidR="00CA00BB" w:rsidRPr="00751A7B" w:rsidRDefault="00CA00BB" w:rsidP="00CA00BB">
      <w:pPr>
        <w:rPr>
          <w:rFonts w:ascii="Metropolis" w:hAnsi="Metropolis" w:cs="Calibri"/>
          <w:bCs/>
        </w:rPr>
      </w:pPr>
      <w:r w:rsidRPr="00751A7B">
        <w:rPr>
          <w:rFonts w:ascii="Metropolis" w:hAnsi="Metropolis" w:cs="Calibri"/>
          <w:b/>
        </w:rPr>
        <w:t>Instructions for Use:</w:t>
      </w:r>
    </w:p>
    <w:p w14:paraId="0B28D830" w14:textId="77777777" w:rsidR="00CA00BB" w:rsidRPr="00AA7697" w:rsidRDefault="00CA00BB" w:rsidP="00CA00B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38FA6B4D" w14:textId="77777777" w:rsidR="00CA00BB" w:rsidRPr="00AA7697" w:rsidRDefault="00CA00BB" w:rsidP="00CA00B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79F335D9" w14:textId="77777777" w:rsidR="00CA00BB" w:rsidRDefault="00CA00BB" w:rsidP="00CA00B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0265AD9D" w14:textId="77777777" w:rsidR="00CA00BB" w:rsidRDefault="00CA00BB" w:rsidP="00CA00B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11C2032E" w14:textId="77777777" w:rsidR="00CA00BB" w:rsidRPr="00AA7697" w:rsidRDefault="00CA00BB" w:rsidP="00CA00BB">
      <w:pPr>
        <w:spacing w:after="240"/>
        <w:rPr>
          <w:rFonts w:ascii="Calibri" w:hAnsi="Calibri" w:cs="Calibri"/>
          <w:bCs/>
        </w:rPr>
      </w:pPr>
    </w:p>
    <w:p w14:paraId="5B00B675" w14:textId="77777777" w:rsidR="00CA00BB" w:rsidRPr="00751A7B" w:rsidRDefault="00CA00BB" w:rsidP="00CA00BB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45648091" w14:textId="77777777" w:rsidR="00CA00BB" w:rsidRDefault="00CA00BB" w:rsidP="00CA00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3BA52141" w14:textId="77777777" w:rsidR="00CA00BB" w:rsidRPr="00AF4029" w:rsidRDefault="00CA00BB" w:rsidP="00CA00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48F987A4" w14:textId="77777777" w:rsidR="00CA00BB" w:rsidRDefault="00CA00BB" w:rsidP="00CA00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27D56DEE" w14:textId="77777777" w:rsidR="00CA00BB" w:rsidRDefault="00CA00BB" w:rsidP="00CA00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41E704A6" w14:textId="77777777" w:rsidR="00CA00BB" w:rsidRPr="00FE52DC" w:rsidRDefault="00CA00BB" w:rsidP="00CA00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bookmarkEnd w:id="0"/>
    <w:p w14:paraId="49768B2B" w14:textId="3D4CE247" w:rsidR="00C1582B" w:rsidRDefault="00C1582B" w:rsidP="00CB71D4"/>
    <w:p w14:paraId="3400B90B" w14:textId="77777777" w:rsidR="00C1582B" w:rsidRDefault="00C1582B">
      <w:r>
        <w:br w:type="page"/>
      </w:r>
    </w:p>
    <w:p w14:paraId="40D94AAA" w14:textId="77777777" w:rsidR="00792A75" w:rsidRDefault="00792A75" w:rsidP="00792A75">
      <w:r>
        <w:lastRenderedPageBreak/>
        <w:t xml:space="preserve">To protect our workers, our </w:t>
      </w:r>
      <w:proofErr w:type="gramStart"/>
      <w:r>
        <w:t>animals</w:t>
      </w:r>
      <w:proofErr w:type="gramEnd"/>
      <w:r>
        <w:t xml:space="preserve"> and our equipment, we need to ensure that if you do a task that you are competent to do it, or you are under the supervision of someone who is competent and can train you. Once you have been assessed as </w:t>
      </w:r>
      <w:proofErr w:type="gramStart"/>
      <w:r>
        <w:t>competent</w:t>
      </w:r>
      <w:proofErr w:type="gramEnd"/>
      <w:r>
        <w:t xml:space="preserve"> we expect you to follow the training provided at all times. If you are asked to do a task for which you are not competent then let the person who has requested it know, so that supervision or training can be arranged.</w:t>
      </w:r>
    </w:p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54"/>
        <w:gridCol w:w="1472"/>
      </w:tblGrid>
      <w:tr w:rsidR="00A1602A" w14:paraId="42FD67FC" w14:textId="77777777" w:rsidTr="00E1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16DE1569" w14:textId="77777777" w:rsidR="00A1602A" w:rsidRPr="00E1198F" w:rsidRDefault="00DC72E5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Cattle Handling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60E81869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193157E2" w14:textId="77777777" w:rsidTr="00E1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0E8B0159" w14:textId="77777777" w:rsidR="00A1602A" w:rsidRPr="00E1198F" w:rsidRDefault="00E1198F" w:rsidP="00AF7D0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AF7D0E">
              <w:rPr>
                <w:color w:val="auto"/>
                <w:sz w:val="28"/>
                <w:szCs w:val="28"/>
              </w:rPr>
              <w:t>s and Competency</w:t>
            </w:r>
            <w:r w:rsidR="00DC72E5">
              <w:rPr>
                <w:color w:val="auto"/>
                <w:sz w:val="28"/>
                <w:szCs w:val="28"/>
              </w:rPr>
              <w:t xml:space="preserve">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05BF5BCC" w14:textId="744EA576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792A75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792A75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DC72E5" w:rsidRPr="00792A75" w14:paraId="2EF8DB74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15054A7A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Demonstrates use and </w:t>
            </w:r>
            <w:proofErr w:type="gramStart"/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has understanding of</w:t>
            </w:r>
            <w:proofErr w:type="gramEnd"/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 flight zone</w:t>
            </w:r>
            <w:r w:rsidR="00B55BD9"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 and flight distance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0706E7D7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57DD31B0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07BB66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Positions self-outside of the kick 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FACEBC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566D40BA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C82067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Properly positions self at gates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78FE5BD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1563C13E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58FAD5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Indicates, </w:t>
            </w:r>
            <w:proofErr w:type="gramStart"/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demonstrates</w:t>
            </w:r>
            <w:proofErr w:type="gramEnd"/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 or can verbalize an awareness of escape routes prior to entering pen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89BA05C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6CD8EE6E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F9168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Reads cattle moods, stress levels &amp; disposition</w:t>
            </w:r>
            <w:r w:rsidR="002B4C5B"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 and adjusts approach as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4E1286F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2BD6459F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3FF66F" w14:textId="77777777" w:rsidR="00DC72E5" w:rsidRPr="00792A75" w:rsidRDefault="00DC72E5" w:rsidP="002B4C5B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Communicates position to other workers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5DDDF90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2B4C5B" w:rsidRPr="00792A75" w14:paraId="54B6E38E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39A1FA" w14:textId="77777777" w:rsidR="002B4C5B" w:rsidRPr="00792A75" w:rsidRDefault="002B4C5B" w:rsidP="002B4C5B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Is aware of and follows work alone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C07DD04" w14:textId="77777777" w:rsidR="002B4C5B" w:rsidRPr="00792A75" w:rsidRDefault="002B4C5B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DC72E5" w:rsidRPr="00792A75" w14:paraId="25251535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44973B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Checks facilities to ensure ease of flow, working chutes squeezes and gates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D6A6156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26C5594E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AB5A90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Utilizes appropriate 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ABE04A7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54477F31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FFC89E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Approaches sick or downed animal from the spine side with caution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EC059F3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11C84308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E7525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Does not reach through bars of “head lockers” when removing collars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64DCD43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2DC3A6BC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C04C84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Demonstrates awareness and is conscious of distractions in the handling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E445026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79B58BD4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E04779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Is calm, patient and deliberate around the cattle, aware of noise as a stressor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822CA3E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131E4218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C24604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Is aware that if in doubt the worker is to get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C04E6FC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72222DC0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DA3F9B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Checks behind self when movement through cattle is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1C6C937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2819F34A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44218CF" w14:textId="77777777" w:rsidR="00DC72E5" w:rsidRPr="00792A75" w:rsidRDefault="00B55BD9" w:rsidP="00B55BD9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Knows not to get between a cow and their calf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6BE92FF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B55BD9" w:rsidRPr="00792A75" w14:paraId="510535EF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06972FA2" w14:textId="77777777" w:rsidR="00B55BD9" w:rsidRPr="00792A75" w:rsidRDefault="00B55BD9" w:rsidP="00B55BD9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Knows how to move bulls and when to stay well clear of them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10B13D8" w14:textId="77777777" w:rsidR="00B55BD9" w:rsidRPr="00792A75" w:rsidRDefault="00B55BD9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DC72E5" w:rsidRPr="00792A75" w14:paraId="40269745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FF30464" w14:textId="77777777" w:rsidR="00DC72E5" w:rsidRPr="00792A75" w:rsidRDefault="00B55BD9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>Wears appropriate 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8FC3FC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71AF3883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38608D6" w14:textId="77777777" w:rsidR="00DC72E5" w:rsidRPr="00792A75" w:rsidRDefault="00B55BD9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</w:rPr>
              <w:t xml:space="preserve">Demonstrates safe storage, use and disposal of </w:t>
            </w:r>
            <w:r w:rsidR="005853FF" w:rsidRPr="00792A75">
              <w:rPr>
                <w:rFonts w:asciiTheme="minorHAnsi" w:hAnsiTheme="minorHAnsi" w:cstheme="minorHAnsi"/>
                <w:b w:val="0"/>
                <w:color w:val="auto"/>
              </w:rPr>
              <w:t>vet chemicals and sharps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80DBA4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1885837F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6A17DED1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0CBE10D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3ACC0AFD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55125575" w14:textId="3D56F276" w:rsidR="00DC72E5" w:rsidRPr="00792A75" w:rsidRDefault="00792A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92A75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AMEND OR ADD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B655DCB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792A75" w14:paraId="56E1AACC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single" w:sz="8" w:space="0" w:color="9BBB59" w:themeColor="accent3"/>
              <w:right w:val="single" w:sz="4" w:space="0" w:color="auto"/>
            </w:tcBorders>
          </w:tcPr>
          <w:p w14:paraId="40CE685F" w14:textId="1295C612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986E3E5" w14:textId="77777777" w:rsidR="00DC72E5" w:rsidRPr="00792A7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</w:tbl>
    <w:p w14:paraId="2A622F73" w14:textId="77777777" w:rsidR="004B0AEF" w:rsidRDefault="004B0AEF" w:rsidP="00CB71D4"/>
    <w:p w14:paraId="657B29E7" w14:textId="0B6F48A8" w:rsidR="00DF3E38" w:rsidRDefault="009D7268" w:rsidP="00DF3E38">
      <w:r>
        <w:br w:type="page"/>
      </w:r>
    </w:p>
    <w:p w14:paraId="71203B1A" w14:textId="77777777" w:rsidR="005C400C" w:rsidRDefault="005C400C" w:rsidP="00AD1B7C">
      <w:pPr>
        <w:rPr>
          <w:b/>
          <w:bCs/>
        </w:rPr>
      </w:pPr>
    </w:p>
    <w:p w14:paraId="612CA6AE" w14:textId="474304E9" w:rsidR="00AD1B7C" w:rsidRPr="00F3509C" w:rsidRDefault="00AD1B7C" w:rsidP="00AD1B7C">
      <w:pPr>
        <w:rPr>
          <w:b/>
          <w:bCs/>
        </w:rPr>
      </w:pPr>
      <w:r w:rsidRPr="00F3509C">
        <w:rPr>
          <w:b/>
          <w:bCs/>
        </w:rPr>
        <w:t>The following person(s) have been assessed as competent on (date) …………………………………….</w:t>
      </w:r>
    </w:p>
    <w:p w14:paraId="090352A8" w14:textId="77777777" w:rsidR="00AD1B7C" w:rsidRPr="008D015D" w:rsidRDefault="00AD1B7C" w:rsidP="00AD1B7C">
      <w:r w:rsidRPr="002C0DC1">
        <w:rPr>
          <w:b/>
        </w:rPr>
        <w:t>Assessed by</w:t>
      </w:r>
      <w:r>
        <w:rPr>
          <w:b/>
        </w:rPr>
        <w:t xml:space="preserve"> (print name and </w:t>
      </w:r>
      <w:proofErr w:type="gramStart"/>
      <w:r>
        <w:rPr>
          <w:b/>
        </w:rPr>
        <w:t xml:space="preserve">signature) </w:t>
      </w:r>
      <w:r w:rsidRPr="002C0DC1">
        <w:rPr>
          <w:b/>
        </w:rPr>
        <w:t xml:space="preserve"> …</w:t>
      </w:r>
      <w:proofErr w:type="gramEnd"/>
      <w:r w:rsidRPr="002C0DC1">
        <w:rPr>
          <w:b/>
        </w:rPr>
        <w:t>……………………………………………………………..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  <w:gridCol w:w="3941"/>
      </w:tblGrid>
      <w:tr w:rsidR="00AD1B7C" w:rsidRPr="00B93AAA" w14:paraId="5FFD3AB9" w14:textId="77777777" w:rsidTr="007351CD">
        <w:tc>
          <w:tcPr>
            <w:tcW w:w="5075" w:type="dxa"/>
          </w:tcPr>
          <w:p w14:paraId="5F86AAA8" w14:textId="77777777" w:rsidR="00AD1B7C" w:rsidRPr="00B93AAA" w:rsidRDefault="00AD1B7C" w:rsidP="007351CD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3941" w:type="dxa"/>
          </w:tcPr>
          <w:p w14:paraId="4C4DCEA4" w14:textId="77777777" w:rsidR="00AD1B7C" w:rsidRPr="00B93AAA" w:rsidRDefault="00AD1B7C" w:rsidP="007351CD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AD1B7C" w14:paraId="0E36CF41" w14:textId="77777777" w:rsidTr="007351CD">
        <w:tc>
          <w:tcPr>
            <w:tcW w:w="5075" w:type="dxa"/>
          </w:tcPr>
          <w:p w14:paraId="10C2C08C" w14:textId="77777777" w:rsidR="00AD1B7C" w:rsidRDefault="00AD1B7C" w:rsidP="007351CD"/>
          <w:p w14:paraId="1A617F92" w14:textId="77777777" w:rsidR="00AD1B7C" w:rsidRDefault="00AD1B7C" w:rsidP="007351CD"/>
        </w:tc>
        <w:tc>
          <w:tcPr>
            <w:tcW w:w="3941" w:type="dxa"/>
          </w:tcPr>
          <w:p w14:paraId="2967CD2C" w14:textId="77777777" w:rsidR="00AD1B7C" w:rsidRDefault="00AD1B7C" w:rsidP="007351CD"/>
        </w:tc>
      </w:tr>
      <w:tr w:rsidR="00AD1B7C" w14:paraId="584F522B" w14:textId="77777777" w:rsidTr="007351CD">
        <w:tc>
          <w:tcPr>
            <w:tcW w:w="5075" w:type="dxa"/>
          </w:tcPr>
          <w:p w14:paraId="67B9A1EA" w14:textId="77777777" w:rsidR="00AD1B7C" w:rsidRDefault="00AD1B7C" w:rsidP="007351CD"/>
          <w:p w14:paraId="57857BC7" w14:textId="77777777" w:rsidR="00AD1B7C" w:rsidRDefault="00AD1B7C" w:rsidP="007351CD"/>
        </w:tc>
        <w:tc>
          <w:tcPr>
            <w:tcW w:w="3941" w:type="dxa"/>
          </w:tcPr>
          <w:p w14:paraId="36EA5F1B" w14:textId="77777777" w:rsidR="00AD1B7C" w:rsidRDefault="00AD1B7C" w:rsidP="007351CD"/>
        </w:tc>
      </w:tr>
      <w:tr w:rsidR="00AD1B7C" w14:paraId="5F8A0564" w14:textId="77777777" w:rsidTr="007351CD">
        <w:tc>
          <w:tcPr>
            <w:tcW w:w="5075" w:type="dxa"/>
          </w:tcPr>
          <w:p w14:paraId="761020C5" w14:textId="77777777" w:rsidR="00AD1B7C" w:rsidRDefault="00AD1B7C" w:rsidP="007351CD"/>
          <w:p w14:paraId="63C62E02" w14:textId="77777777" w:rsidR="00AD1B7C" w:rsidRDefault="00AD1B7C" w:rsidP="007351CD"/>
        </w:tc>
        <w:tc>
          <w:tcPr>
            <w:tcW w:w="3941" w:type="dxa"/>
          </w:tcPr>
          <w:p w14:paraId="44DFFA16" w14:textId="77777777" w:rsidR="00AD1B7C" w:rsidRDefault="00AD1B7C" w:rsidP="007351CD"/>
        </w:tc>
      </w:tr>
      <w:tr w:rsidR="00AD1B7C" w14:paraId="2F869C62" w14:textId="77777777" w:rsidTr="007351CD">
        <w:tc>
          <w:tcPr>
            <w:tcW w:w="5075" w:type="dxa"/>
          </w:tcPr>
          <w:p w14:paraId="4CFDC0A4" w14:textId="77777777" w:rsidR="00AD1B7C" w:rsidRDefault="00AD1B7C" w:rsidP="007351CD"/>
          <w:p w14:paraId="3DD44253" w14:textId="77777777" w:rsidR="00AD1B7C" w:rsidRDefault="00AD1B7C" w:rsidP="007351CD"/>
        </w:tc>
        <w:tc>
          <w:tcPr>
            <w:tcW w:w="3941" w:type="dxa"/>
          </w:tcPr>
          <w:p w14:paraId="13012F77" w14:textId="77777777" w:rsidR="00AD1B7C" w:rsidRDefault="00AD1B7C" w:rsidP="007351CD"/>
        </w:tc>
      </w:tr>
    </w:tbl>
    <w:p w14:paraId="4C23CDA9" w14:textId="77777777" w:rsidR="00DF3E38" w:rsidRDefault="00DF3E38" w:rsidP="00DF3E38"/>
    <w:p w14:paraId="631BD1AF" w14:textId="77777777" w:rsidR="00792A75" w:rsidRPr="008D015D" w:rsidRDefault="00792A75" w:rsidP="00792A75">
      <w:pPr>
        <w:rPr>
          <w:b/>
          <w:bCs/>
          <w:u w:val="single"/>
        </w:rPr>
      </w:pPr>
      <w:r w:rsidRPr="008D015D">
        <w:rPr>
          <w:b/>
          <w:bCs/>
          <w:u w:val="single"/>
        </w:rPr>
        <w:t>NOTE:</w:t>
      </w:r>
    </w:p>
    <w:p w14:paraId="3D481372" w14:textId="77777777" w:rsidR="00792A75" w:rsidRDefault="00792A75" w:rsidP="00792A75">
      <w:r>
        <w:t xml:space="preserve">Don’t forget to retain a copy of this competency training document on </w:t>
      </w:r>
      <w:proofErr w:type="gramStart"/>
      <w:r>
        <w:t>each individual’s</w:t>
      </w:r>
      <w:proofErr w:type="gramEnd"/>
      <w:r>
        <w:t xml:space="preserve"> employment file.</w:t>
      </w:r>
    </w:p>
    <w:p w14:paraId="111ED356" w14:textId="77777777" w:rsidR="00792A75" w:rsidRDefault="00792A75" w:rsidP="00792A75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792A75" w:rsidRPr="006B2CCB" w14:paraId="75D9D9D4" w14:textId="77777777" w:rsidTr="007351CD">
        <w:tc>
          <w:tcPr>
            <w:tcW w:w="1109" w:type="dxa"/>
            <w:shd w:val="clear" w:color="auto" w:fill="auto"/>
          </w:tcPr>
          <w:p w14:paraId="669E3254" w14:textId="77777777" w:rsidR="00792A75" w:rsidRPr="006B2CCB" w:rsidRDefault="00792A75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5DFDA12C" w14:textId="77777777" w:rsidR="00792A75" w:rsidRPr="006B2CCB" w:rsidRDefault="00792A75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661CFAF6" w14:textId="77777777" w:rsidR="00792A75" w:rsidRPr="006B2CCB" w:rsidRDefault="00792A75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00D49161" w14:textId="77777777" w:rsidR="00792A75" w:rsidRPr="006B2CCB" w:rsidRDefault="00792A75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792A75" w:rsidRPr="00AA7697" w14:paraId="58568E7B" w14:textId="77777777" w:rsidTr="007351CD">
        <w:tc>
          <w:tcPr>
            <w:tcW w:w="1109" w:type="dxa"/>
            <w:shd w:val="clear" w:color="auto" w:fill="auto"/>
          </w:tcPr>
          <w:p w14:paraId="41867E92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5FB28346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5E630545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17CE170A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</w:tr>
      <w:tr w:rsidR="00792A75" w:rsidRPr="00AA7697" w14:paraId="52E16375" w14:textId="77777777" w:rsidTr="007351CD">
        <w:tc>
          <w:tcPr>
            <w:tcW w:w="1109" w:type="dxa"/>
            <w:shd w:val="clear" w:color="auto" w:fill="auto"/>
          </w:tcPr>
          <w:p w14:paraId="0BA4F933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52F8DE50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3075732A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4CFCC67" w14:textId="77777777" w:rsidR="00792A75" w:rsidRPr="00AA7697" w:rsidRDefault="00792A75" w:rsidP="007351CD">
            <w:pPr>
              <w:rPr>
                <w:rFonts w:ascii="Calibri" w:eastAsia="Calibri" w:hAnsi="Calibri" w:cs="Calibri"/>
              </w:rPr>
            </w:pPr>
          </w:p>
        </w:tc>
      </w:tr>
    </w:tbl>
    <w:p w14:paraId="4AA16E48" w14:textId="77777777" w:rsidR="00AF7D0E" w:rsidRDefault="00AF7D0E" w:rsidP="00DF3E38"/>
    <w:sectPr w:rsidR="00AF7D0E" w:rsidSect="00C1582B">
      <w:headerReference w:type="default" r:id="rId9"/>
      <w:pgSz w:w="11906" w:h="16838"/>
      <w:pgMar w:top="222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7006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541A3E97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9833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4C35CBB6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ropolis" w:eastAsiaTheme="majorEastAsia" w:hAnsi="Metropolis" w:cstheme="majorBidi"/>
        <w:b/>
        <w:sz w:val="40"/>
        <w:szCs w:val="40"/>
        <w:highlight w:val="yellow"/>
      </w:rPr>
      <w:alias w:val="Title"/>
      <w:id w:val="2023044997"/>
      <w:placeholder>
        <w:docPart w:val="D5D5B36B1689457D8A2FBF21C7449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6E90E6D" w14:textId="1CB25C4E" w:rsidR="00FB1557" w:rsidRPr="00792A75" w:rsidRDefault="006F5E37" w:rsidP="00792A75">
        <w:pPr>
          <w:pStyle w:val="Header"/>
          <w:pBdr>
            <w:bottom w:val="thickThinSmallGap" w:sz="24" w:space="1" w:color="622423" w:themeColor="accent2" w:themeShade="7F"/>
          </w:pBdr>
          <w:tabs>
            <w:tab w:val="left" w:pos="4253"/>
          </w:tabs>
          <w:jc w:val="center"/>
          <w:rPr>
            <w:rFonts w:ascii="Houschka Pro Bold" w:eastAsiaTheme="majorEastAsia" w:hAnsi="Houschka Pro Bold" w:cstheme="majorBidi"/>
            <w:b/>
            <w:sz w:val="40"/>
            <w:szCs w:val="40"/>
          </w:rPr>
        </w:pPr>
        <w:r w:rsidRPr="006F5E37">
          <w:rPr>
            <w:rFonts w:ascii="Metropolis" w:eastAsiaTheme="majorEastAsia" w:hAnsi="Metropolis" w:cstheme="majorBidi"/>
            <w:b/>
            <w:sz w:val="40"/>
            <w:szCs w:val="40"/>
            <w:highlight w:val="yellow"/>
          </w:rPr>
          <w:t>Insert Farm/Company Name</w:t>
        </w:r>
      </w:p>
    </w:sdtContent>
  </w:sdt>
  <w:p w14:paraId="15DB6330" w14:textId="77777777" w:rsidR="004B0AEF" w:rsidRDefault="004B0AEF" w:rsidP="00792A75">
    <w:pPr>
      <w:pStyle w:val="Header"/>
      <w:tabs>
        <w:tab w:val="clear" w:pos="4513"/>
        <w:tab w:val="clear" w:pos="9026"/>
        <w:tab w:val="left" w:pos="2520"/>
        <w:tab w:val="left" w:pos="4253"/>
      </w:tabs>
    </w:pPr>
    <w:r>
      <w:tab/>
    </w:r>
  </w:p>
  <w:p w14:paraId="1C78D805" w14:textId="7A7D1226" w:rsidR="00FB1557" w:rsidRDefault="00792A75" w:rsidP="00792A75">
    <w:pPr>
      <w:pStyle w:val="Header"/>
      <w:tabs>
        <w:tab w:val="left" w:pos="4253"/>
      </w:tabs>
      <w:jc w:val="center"/>
      <w:rPr>
        <w:rFonts w:ascii="Metropolis" w:hAnsi="Metropolis"/>
        <w:b/>
        <w:bCs/>
        <w:sz w:val="36"/>
        <w:szCs w:val="36"/>
      </w:rPr>
    </w:pPr>
    <w:r w:rsidRPr="006F5E37">
      <w:rPr>
        <w:rFonts w:ascii="Metropolis" w:hAnsi="Metropolis"/>
        <w:b/>
        <w:bCs/>
        <w:sz w:val="36"/>
        <w:szCs w:val="36"/>
      </w:rPr>
      <w:t>Competency Training – Cattle Handling</w:t>
    </w:r>
  </w:p>
  <w:p w14:paraId="2B2E2FCC" w14:textId="77777777" w:rsidR="006F5E37" w:rsidRPr="006F5E37" w:rsidRDefault="006F5E37" w:rsidP="00792A75">
    <w:pPr>
      <w:pStyle w:val="Header"/>
      <w:tabs>
        <w:tab w:val="left" w:pos="4253"/>
      </w:tabs>
      <w:jc w:val="center"/>
      <w:rPr>
        <w:rFonts w:ascii="Metropolis" w:hAnsi="Metropolis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41080">
    <w:abstractNumId w:val="4"/>
  </w:num>
  <w:num w:numId="2" w16cid:durableId="359210356">
    <w:abstractNumId w:val="2"/>
  </w:num>
  <w:num w:numId="3" w16cid:durableId="1289432436">
    <w:abstractNumId w:val="11"/>
  </w:num>
  <w:num w:numId="4" w16cid:durableId="1383823473">
    <w:abstractNumId w:val="6"/>
  </w:num>
  <w:num w:numId="5" w16cid:durableId="362899008">
    <w:abstractNumId w:val="7"/>
  </w:num>
  <w:num w:numId="6" w16cid:durableId="1272930404">
    <w:abstractNumId w:val="5"/>
  </w:num>
  <w:num w:numId="7" w16cid:durableId="1957520112">
    <w:abstractNumId w:val="12"/>
  </w:num>
  <w:num w:numId="8" w16cid:durableId="235089086">
    <w:abstractNumId w:val="10"/>
  </w:num>
  <w:num w:numId="9" w16cid:durableId="122426597">
    <w:abstractNumId w:val="1"/>
  </w:num>
  <w:num w:numId="10" w16cid:durableId="1865513158">
    <w:abstractNumId w:val="9"/>
  </w:num>
  <w:num w:numId="11" w16cid:durableId="504594010">
    <w:abstractNumId w:val="8"/>
  </w:num>
  <w:num w:numId="12" w16cid:durableId="1467553923">
    <w:abstractNumId w:val="0"/>
  </w:num>
  <w:num w:numId="13" w16cid:durableId="37605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57"/>
    <w:rsid w:val="0014799D"/>
    <w:rsid w:val="001623E2"/>
    <w:rsid w:val="001958C1"/>
    <w:rsid w:val="001C0E9B"/>
    <w:rsid w:val="00210414"/>
    <w:rsid w:val="00221B48"/>
    <w:rsid w:val="002B4C5B"/>
    <w:rsid w:val="00360AF4"/>
    <w:rsid w:val="00374F88"/>
    <w:rsid w:val="0038793B"/>
    <w:rsid w:val="004B0AEF"/>
    <w:rsid w:val="004B4476"/>
    <w:rsid w:val="005853FF"/>
    <w:rsid w:val="005C400C"/>
    <w:rsid w:val="0065628A"/>
    <w:rsid w:val="006602D4"/>
    <w:rsid w:val="00696D64"/>
    <w:rsid w:val="006E73BD"/>
    <w:rsid w:val="006F0494"/>
    <w:rsid w:val="006F5E37"/>
    <w:rsid w:val="007410D4"/>
    <w:rsid w:val="00792A75"/>
    <w:rsid w:val="008C3FEC"/>
    <w:rsid w:val="0092286E"/>
    <w:rsid w:val="009D7268"/>
    <w:rsid w:val="009F22BE"/>
    <w:rsid w:val="00A1602A"/>
    <w:rsid w:val="00A71F9E"/>
    <w:rsid w:val="00A77752"/>
    <w:rsid w:val="00AC2A2D"/>
    <w:rsid w:val="00AD1B7C"/>
    <w:rsid w:val="00AD5F52"/>
    <w:rsid w:val="00AF7D0E"/>
    <w:rsid w:val="00B55BD9"/>
    <w:rsid w:val="00B67474"/>
    <w:rsid w:val="00B93AAA"/>
    <w:rsid w:val="00BA0A94"/>
    <w:rsid w:val="00BA3FC6"/>
    <w:rsid w:val="00BA702F"/>
    <w:rsid w:val="00BF6CD7"/>
    <w:rsid w:val="00C1582B"/>
    <w:rsid w:val="00CA00BB"/>
    <w:rsid w:val="00CB71D4"/>
    <w:rsid w:val="00CD5EF5"/>
    <w:rsid w:val="00D6245F"/>
    <w:rsid w:val="00DC72E5"/>
    <w:rsid w:val="00DF3003"/>
    <w:rsid w:val="00DF3E38"/>
    <w:rsid w:val="00E1198F"/>
    <w:rsid w:val="00E725D3"/>
    <w:rsid w:val="00EA0E31"/>
    <w:rsid w:val="00EA4307"/>
    <w:rsid w:val="00EC34F8"/>
    <w:rsid w:val="00F7529C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4D9A"/>
  <w15:docId w15:val="{6A183EE4-91AF-44AD-97E6-B777E5F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5B36B1689457D8A2FBF21C74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4BCF-24A7-4EC9-8684-E7BA1D559578}"/>
      </w:docPartPr>
      <w:docPartBody>
        <w:p w:rsidR="00514446" w:rsidRDefault="00E11C47" w:rsidP="00E11C47">
          <w:pPr>
            <w:pStyle w:val="D5D5B36B1689457D8A2FBF21C7449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514446"/>
    <w:rsid w:val="00AA46F5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5B36B1689457D8A2FBF21C7449591">
    <w:name w:val="D5D5B36B1689457D8A2FBF21C7449591"/>
    <w:rsid w:val="00E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farm/company name</vt:lpstr>
    </vt:vector>
  </TitlesOfParts>
  <Company>TBXBLUE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10</cp:revision>
  <dcterms:created xsi:type="dcterms:W3CDTF">2023-10-18T05:28:00Z</dcterms:created>
  <dcterms:modified xsi:type="dcterms:W3CDTF">2023-10-23T00:37:00Z</dcterms:modified>
</cp:coreProperties>
</file>